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9E" w:rsidRPr="008F1676" w:rsidRDefault="00376C9E" w:rsidP="00376C9E">
      <w:pPr>
        <w:pStyle w:val="a3"/>
        <w:shd w:val="clear" w:color="auto" w:fill="FFFFFF"/>
        <w:spacing w:before="0" w:beforeAutospacing="0" w:after="0" w:afterAutospacing="0" w:line="360" w:lineRule="auto"/>
        <w:ind w:firstLine="567"/>
      </w:pPr>
      <w:r w:rsidRPr="008F1676">
        <w:t>Выполнение</w:t>
      </w:r>
      <w:r>
        <w:t xml:space="preserve"> Государственного задания в 2023 г. включало в себя участие во </w:t>
      </w:r>
      <w:r>
        <w:rPr>
          <w:lang w:val="en-US"/>
        </w:rPr>
        <w:t>II</w:t>
      </w:r>
      <w:r w:rsidRPr="00EF66BB">
        <w:t xml:space="preserve"> </w:t>
      </w:r>
      <w:r w:rsidRPr="008F1676">
        <w:t xml:space="preserve">Общероссийской студенческой смене по инклюзивному </w:t>
      </w:r>
      <w:proofErr w:type="spellStart"/>
      <w:r w:rsidRPr="008F1676">
        <w:t>волонтёрству</w:t>
      </w:r>
      <w:proofErr w:type="spellEnd"/>
      <w:r w:rsidRPr="008F1676">
        <w:t xml:space="preserve"> и инклюзивному туризму (далее – Смена).</w:t>
      </w:r>
    </w:p>
    <w:p w:rsidR="00376C9E" w:rsidRPr="00B57680" w:rsidRDefault="00376C9E" w:rsidP="00376C9E">
      <w:pPr>
        <w:spacing w:line="360" w:lineRule="auto"/>
        <w:ind w:firstLine="567"/>
        <w:rPr>
          <w:rFonts w:ascii="Times New Roman" w:hAnsi="Times New Roman"/>
          <w:color w:val="000000"/>
          <w:shd w:val="clear" w:color="auto" w:fill="FFFFFF"/>
        </w:rPr>
      </w:pPr>
      <w:r w:rsidRPr="008F1676">
        <w:rPr>
          <w:rFonts w:ascii="Times New Roman" w:hAnsi="Times New Roman"/>
          <w:shd w:val="clear" w:color="auto" w:fill="FFFFFF"/>
        </w:rPr>
        <w:t xml:space="preserve">Общероссийская студенческая смена по инклюзивному </w:t>
      </w:r>
      <w:proofErr w:type="spellStart"/>
      <w:r w:rsidRPr="008F1676">
        <w:rPr>
          <w:rFonts w:ascii="Times New Roman" w:hAnsi="Times New Roman"/>
          <w:shd w:val="clear" w:color="auto" w:fill="FFFFFF"/>
        </w:rPr>
        <w:t>волонтёрству</w:t>
      </w:r>
      <w:proofErr w:type="spellEnd"/>
      <w:r w:rsidRPr="008F1676">
        <w:rPr>
          <w:rFonts w:ascii="Times New Roman" w:hAnsi="Times New Roman"/>
          <w:shd w:val="clear" w:color="auto" w:fill="FFFFFF"/>
        </w:rPr>
        <w:t xml:space="preserve"> и инклюзивному туризму</w:t>
      </w:r>
      <w:r w:rsidRPr="00EF66BB">
        <w:rPr>
          <w:rFonts w:ascii="Times New Roman" w:hAnsi="Times New Roman"/>
          <w:shd w:val="clear" w:color="auto" w:fill="FFFFFF"/>
        </w:rPr>
        <w:t xml:space="preserve"> проводилась </w:t>
      </w:r>
      <w:r>
        <w:rPr>
          <w:rFonts w:ascii="Times New Roman" w:hAnsi="Times New Roman"/>
          <w:shd w:val="clear" w:color="auto" w:fill="FFFFFF"/>
        </w:rPr>
        <w:t>во второй раз</w:t>
      </w:r>
      <w:r w:rsidRPr="008F1676">
        <w:rPr>
          <w:rFonts w:ascii="Times New Roman" w:hAnsi="Times New Roman"/>
          <w:shd w:val="clear" w:color="auto" w:fill="FFFFFF"/>
        </w:rPr>
        <w:t xml:space="preserve"> с целью популяризации этого вида </w:t>
      </w:r>
      <w:proofErr w:type="spellStart"/>
      <w:r w:rsidRPr="008F1676">
        <w:rPr>
          <w:rFonts w:ascii="Times New Roman" w:hAnsi="Times New Roman"/>
          <w:shd w:val="clear" w:color="auto" w:fill="FFFFFF"/>
        </w:rPr>
        <w:t>волонтёрства</w:t>
      </w:r>
      <w:proofErr w:type="spellEnd"/>
      <w:r w:rsidRPr="008F1676">
        <w:rPr>
          <w:rFonts w:ascii="Times New Roman" w:hAnsi="Times New Roman"/>
          <w:shd w:val="clear" w:color="auto" w:fill="FFFFFF"/>
        </w:rPr>
        <w:t xml:space="preserve"> в молодежной среде. Организатор - сеть ресурсных учебно-методических центров по обучению инвалидов и лиц с ограниченными возможно</w:t>
      </w:r>
      <w:r>
        <w:rPr>
          <w:rFonts w:ascii="Times New Roman" w:hAnsi="Times New Roman"/>
          <w:shd w:val="clear" w:color="auto" w:fill="FFFFFF"/>
        </w:rPr>
        <w:t>стями здоровья. 10 апреля</w:t>
      </w:r>
      <w:r w:rsidRPr="008F1676">
        <w:rPr>
          <w:rFonts w:ascii="Times New Roman" w:hAnsi="Times New Roman"/>
          <w:shd w:val="clear" w:color="auto" w:fill="FFFFFF"/>
        </w:rPr>
        <w:t xml:space="preserve"> стартовал подготовительный эт</w:t>
      </w:r>
      <w:r>
        <w:rPr>
          <w:rFonts w:ascii="Times New Roman" w:hAnsi="Times New Roman"/>
          <w:shd w:val="clear" w:color="auto" w:fill="FFFFFF"/>
        </w:rPr>
        <w:t xml:space="preserve">ап Смены, который проходил </w:t>
      </w:r>
      <w:r>
        <w:rPr>
          <w:rFonts w:ascii="Times New Roman" w:hAnsi="Times New Roman"/>
          <w:color w:val="2A303E"/>
          <w:shd w:val="clear" w:color="auto" w:fill="FFFFFF"/>
        </w:rPr>
        <w:t xml:space="preserve">до </w:t>
      </w:r>
      <w:r w:rsidRPr="00EF66BB">
        <w:rPr>
          <w:rFonts w:ascii="Times New Roman" w:hAnsi="Times New Roman"/>
          <w:color w:val="2A303E"/>
          <w:shd w:val="clear" w:color="auto" w:fill="FFFFFF"/>
        </w:rPr>
        <w:t>20 мая 2023 г</w:t>
      </w:r>
      <w:r>
        <w:rPr>
          <w:rFonts w:ascii="Arial" w:hAnsi="Arial" w:cs="Arial"/>
          <w:color w:val="2A303E"/>
          <w:shd w:val="clear" w:color="auto" w:fill="FFFFFF"/>
        </w:rPr>
        <w:t>.</w:t>
      </w:r>
      <w:r w:rsidRPr="008F1676">
        <w:rPr>
          <w:rFonts w:ascii="Times New Roman" w:hAnsi="Times New Roman"/>
          <w:shd w:val="clear" w:color="auto" w:fill="FFFFFF"/>
        </w:rPr>
        <w:t xml:space="preserve"> </w:t>
      </w:r>
      <w:r w:rsidRPr="00EF66BB">
        <w:rPr>
          <w:rFonts w:ascii="Times New Roman" w:hAnsi="Times New Roman"/>
          <w:color w:val="000000"/>
          <w:shd w:val="clear" w:color="auto" w:fill="FFFFFF"/>
        </w:rPr>
        <w:t xml:space="preserve">На заочный этап Смены поступило 925 заявок, в том числе 86 – от студентов с инвалидностью. Заявки поступили из 260 вузов 69 субъектов РФ. От </w:t>
      </w:r>
      <w:r w:rsidRPr="00EF66BB">
        <w:rPr>
          <w:rStyle w:val="a4"/>
          <w:rFonts w:ascii="Times New Roman" w:hAnsi="Times New Roman"/>
          <w:color w:val="000000"/>
          <w:shd w:val="clear" w:color="auto" w:fill="FFFFFF"/>
        </w:rPr>
        <w:t>РУС «ГЦОЛИФК»</w:t>
      </w:r>
      <w:r w:rsidRPr="00EF66BB">
        <w:rPr>
          <w:rFonts w:ascii="Times New Roman" w:hAnsi="Times New Roman"/>
          <w:color w:val="000000"/>
          <w:shd w:val="clear" w:color="auto" w:fill="FFFFFF"/>
        </w:rPr>
        <w:t> было подано 10 заявок, о</w:t>
      </w:r>
      <w:r>
        <w:rPr>
          <w:rFonts w:ascii="Times New Roman" w:hAnsi="Times New Roman"/>
          <w:color w:val="000000"/>
          <w:shd w:val="clear" w:color="auto" w:fill="FFFFFF"/>
        </w:rPr>
        <w:t>т вузов Министерства спорта РФ –</w:t>
      </w:r>
      <w:r w:rsidRPr="00EF66BB">
        <w:rPr>
          <w:rFonts w:ascii="Times New Roman" w:hAnsi="Times New Roman"/>
          <w:color w:val="000000"/>
          <w:shd w:val="clear" w:color="auto" w:fill="FFFFFF"/>
        </w:rPr>
        <w:t xml:space="preserve"> 18</w:t>
      </w:r>
      <w:r>
        <w:rPr>
          <w:rFonts w:ascii="Times New Roman" w:hAnsi="Times New Roman"/>
          <w:color w:val="000000"/>
          <w:shd w:val="clear" w:color="auto" w:fill="FFFFFF"/>
        </w:rPr>
        <w:t xml:space="preserve">, в том числе с инвалидностью. В очный этап Смены прошли 8 студентов от вузов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Минспорта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от РУС «ГЦОЛИФК» - 2 человека, один из который с инвалидностью. </w:t>
      </w:r>
    </w:p>
    <w:p w:rsidR="00376C9E" w:rsidRPr="008F1676" w:rsidRDefault="00376C9E" w:rsidP="00376C9E">
      <w:pPr>
        <w:spacing w:line="360" w:lineRule="auto"/>
        <w:ind w:firstLine="567"/>
        <w:rPr>
          <w:rFonts w:ascii="Times New Roman" w:eastAsiaTheme="minorHAnsi" w:hAnsi="Times New Roman"/>
          <w:lang w:eastAsia="en-US"/>
        </w:rPr>
      </w:pPr>
      <w:r w:rsidRPr="008F1676">
        <w:rPr>
          <w:rFonts w:ascii="Times New Roman" w:eastAsia="Times New Roman" w:hAnsi="Times New Roman"/>
        </w:rPr>
        <w:t xml:space="preserve">Организационная функция РУМЦ </w:t>
      </w:r>
      <w:proofErr w:type="spellStart"/>
      <w:r w:rsidRPr="008F1676">
        <w:rPr>
          <w:rFonts w:ascii="Times New Roman" w:eastAsia="Times New Roman" w:hAnsi="Times New Roman"/>
        </w:rPr>
        <w:t>Минспорта</w:t>
      </w:r>
      <w:proofErr w:type="spellEnd"/>
      <w:r w:rsidRPr="008F1676">
        <w:rPr>
          <w:rFonts w:ascii="Times New Roman" w:eastAsia="Times New Roman" w:hAnsi="Times New Roman"/>
        </w:rPr>
        <w:t xml:space="preserve"> России была сосредоточена на широком информировании вузов сети РУМЦ о Смене, сопровождении участников Смены заочного и очного этапов.</w:t>
      </w:r>
      <w:r w:rsidRPr="008F1676">
        <w:rPr>
          <w:rFonts w:ascii="Times New Roman" w:hAnsi="Times New Roman"/>
          <w:shd w:val="clear" w:color="auto" w:fill="FFFFFF"/>
        </w:rPr>
        <w:t xml:space="preserve"> Активное участие принимали студенты вузов Минис</w:t>
      </w:r>
      <w:r>
        <w:rPr>
          <w:rFonts w:ascii="Times New Roman" w:hAnsi="Times New Roman"/>
          <w:shd w:val="clear" w:color="auto" w:fill="FFFFFF"/>
        </w:rPr>
        <w:t>терства спорта РФ, из которых 10</w:t>
      </w:r>
      <w:r w:rsidRPr="008F1676">
        <w:rPr>
          <w:rFonts w:ascii="Times New Roman" w:hAnsi="Times New Roman"/>
          <w:shd w:val="clear" w:color="auto" w:fill="FFFFFF"/>
        </w:rPr>
        <w:t xml:space="preserve"> человек – студенты Российского университета спорта «ГЦОЛИФК», </w:t>
      </w:r>
      <w:r>
        <w:rPr>
          <w:rFonts w:ascii="Times New Roman" w:eastAsiaTheme="minorHAnsi" w:hAnsi="Times New Roman"/>
          <w:lang w:eastAsia="en-US"/>
        </w:rPr>
        <w:t>4</w:t>
      </w:r>
      <w:r w:rsidRPr="008F1676">
        <w:rPr>
          <w:rFonts w:ascii="Times New Roman" w:eastAsiaTheme="minorHAnsi" w:hAnsi="Times New Roman"/>
          <w:lang w:eastAsia="en-US"/>
        </w:rPr>
        <w:t xml:space="preserve"> человек</w:t>
      </w:r>
      <w:r>
        <w:rPr>
          <w:rFonts w:ascii="Times New Roman" w:eastAsiaTheme="minorHAnsi" w:hAnsi="Times New Roman"/>
          <w:lang w:eastAsia="en-US"/>
        </w:rPr>
        <w:t>а</w:t>
      </w:r>
      <w:r w:rsidRPr="008F1676">
        <w:rPr>
          <w:rFonts w:ascii="Times New Roman" w:eastAsiaTheme="minorHAnsi" w:hAnsi="Times New Roman"/>
          <w:lang w:eastAsia="en-US"/>
        </w:rPr>
        <w:t xml:space="preserve"> – Волгоградской государственной академии физической культуры (ВГАФК), </w:t>
      </w:r>
      <w:r>
        <w:rPr>
          <w:rFonts w:ascii="Times New Roman" w:eastAsiaTheme="minorHAnsi" w:hAnsi="Times New Roman"/>
          <w:lang w:eastAsia="en-US"/>
        </w:rPr>
        <w:t>3 студента</w:t>
      </w:r>
      <w:r w:rsidRPr="008F1676">
        <w:rPr>
          <w:rFonts w:ascii="Times New Roman" w:eastAsiaTheme="minorHAnsi" w:hAnsi="Times New Roman"/>
          <w:lang w:eastAsia="en-US"/>
        </w:rPr>
        <w:t xml:space="preserve"> от Уральского государственного университета </w:t>
      </w:r>
      <w:r>
        <w:rPr>
          <w:rFonts w:ascii="Times New Roman" w:eastAsiaTheme="minorHAnsi" w:hAnsi="Times New Roman"/>
          <w:lang w:eastAsia="en-US"/>
        </w:rPr>
        <w:t>физической культуры (</w:t>
      </w:r>
      <w:proofErr w:type="spellStart"/>
      <w:r>
        <w:rPr>
          <w:rFonts w:ascii="Times New Roman" w:eastAsiaTheme="minorHAnsi" w:hAnsi="Times New Roman"/>
          <w:lang w:eastAsia="en-US"/>
        </w:rPr>
        <w:t>УралГУФК</w:t>
      </w:r>
      <w:proofErr w:type="spellEnd"/>
      <w:r>
        <w:rPr>
          <w:rFonts w:ascii="Times New Roman" w:eastAsiaTheme="minorHAnsi" w:hAnsi="Times New Roman"/>
          <w:lang w:eastAsia="en-US"/>
        </w:rPr>
        <w:t>) и один студент из Смоленского государственного университета спорта (СГУС).</w:t>
      </w:r>
    </w:p>
    <w:p w:rsidR="00376C9E" w:rsidRPr="008F1676" w:rsidRDefault="00376C9E" w:rsidP="00376C9E">
      <w:pPr>
        <w:spacing w:line="360" w:lineRule="auto"/>
        <w:ind w:firstLine="567"/>
        <w:rPr>
          <w:rFonts w:ascii="Times New Roman" w:eastAsiaTheme="minorHAnsi" w:hAnsi="Times New Roman"/>
          <w:lang w:eastAsia="en-US"/>
        </w:rPr>
      </w:pPr>
      <w:r w:rsidRPr="008F1676">
        <w:rPr>
          <w:rFonts w:ascii="Times New Roman" w:eastAsiaTheme="minorHAnsi" w:hAnsi="Times New Roman"/>
          <w:lang w:eastAsia="en-US"/>
        </w:rPr>
        <w:t xml:space="preserve">Всего в заочном этапе от вузов-партнеров </w:t>
      </w:r>
      <w:proofErr w:type="spellStart"/>
      <w:r w:rsidRPr="008F1676">
        <w:rPr>
          <w:rFonts w:ascii="Times New Roman" w:eastAsiaTheme="minorHAnsi" w:hAnsi="Times New Roman"/>
          <w:lang w:eastAsia="en-US"/>
        </w:rPr>
        <w:t>Минспорта</w:t>
      </w:r>
      <w:proofErr w:type="spellEnd"/>
      <w:r w:rsidRPr="008F1676">
        <w:rPr>
          <w:rFonts w:ascii="Times New Roman" w:eastAsiaTheme="minorHAnsi" w:hAnsi="Times New Roman"/>
          <w:lang w:eastAsia="en-US"/>
        </w:rPr>
        <w:t xml:space="preserve"> РФ приняло участие 38 студентов, в том числе </w:t>
      </w:r>
      <w:r w:rsidRPr="008F1676">
        <w:rPr>
          <w:rFonts w:ascii="Times New Roman" w:hAnsi="Times New Roman"/>
          <w:shd w:val="clear" w:color="auto" w:fill="FFFFFF"/>
        </w:rPr>
        <w:t>студенты с инвалидностью. Операторы Смены –</w:t>
      </w:r>
      <w:r>
        <w:rPr>
          <w:rFonts w:ascii="Times New Roman" w:hAnsi="Times New Roman"/>
          <w:shd w:val="clear" w:color="auto" w:fill="FFFFFF"/>
        </w:rPr>
        <w:t>– РУМЦ Череповецкого государственного университета</w:t>
      </w:r>
      <w:r w:rsidRPr="008F1676">
        <w:rPr>
          <w:rFonts w:ascii="Times New Roman" w:hAnsi="Times New Roman"/>
          <w:shd w:val="clear" w:color="auto" w:fill="FFFFFF"/>
        </w:rPr>
        <w:t xml:space="preserve"> предоставили возможность участникам освоить философию и основы инклюзивного </w:t>
      </w:r>
      <w:proofErr w:type="spellStart"/>
      <w:r w:rsidRPr="008F1676">
        <w:rPr>
          <w:rFonts w:ascii="Times New Roman" w:hAnsi="Times New Roman"/>
          <w:shd w:val="clear" w:color="auto" w:fill="FFFFFF"/>
        </w:rPr>
        <w:t>волонтёрства</w:t>
      </w:r>
      <w:proofErr w:type="spellEnd"/>
      <w:r w:rsidRPr="008F1676">
        <w:rPr>
          <w:rFonts w:ascii="Times New Roman" w:hAnsi="Times New Roman"/>
          <w:shd w:val="clear" w:color="auto" w:fill="FFFFFF"/>
        </w:rPr>
        <w:t xml:space="preserve"> в процессе обучения по дополнительной образовательной программе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9D541A">
        <w:rPr>
          <w:rFonts w:ascii="Times New Roman" w:hAnsi="Times New Roman"/>
          <w:color w:val="000000"/>
          <w:shd w:val="clear" w:color="auto" w:fill="FFFFFF"/>
        </w:rPr>
        <w:t xml:space="preserve">«Инклюзивное </w:t>
      </w:r>
      <w:proofErr w:type="spellStart"/>
      <w:r w:rsidRPr="009D541A">
        <w:rPr>
          <w:rFonts w:ascii="Times New Roman" w:hAnsi="Times New Roman"/>
          <w:color w:val="000000"/>
          <w:shd w:val="clear" w:color="auto" w:fill="FFFFFF"/>
        </w:rPr>
        <w:t>волонтерство</w:t>
      </w:r>
      <w:proofErr w:type="spellEnd"/>
      <w:r w:rsidRPr="009D541A">
        <w:rPr>
          <w:rFonts w:ascii="Times New Roman" w:hAnsi="Times New Roman"/>
          <w:color w:val="000000"/>
          <w:shd w:val="clear" w:color="auto" w:fill="FFFFFF"/>
        </w:rPr>
        <w:t xml:space="preserve"> и инклюзивный туризм» в объеме 76 часов в дистанционном формате</w:t>
      </w:r>
      <w:r>
        <w:rPr>
          <w:rFonts w:ascii="Times New Roman" w:hAnsi="Times New Roman"/>
          <w:color w:val="000000"/>
          <w:shd w:val="clear" w:color="auto" w:fill="FFFFFF"/>
        </w:rPr>
        <w:t>.</w:t>
      </w:r>
      <w:r w:rsidRPr="008F1676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Pr="008F1676">
        <w:rPr>
          <w:rFonts w:ascii="Times New Roman" w:hAnsi="Times New Roman"/>
          <w:shd w:val="clear" w:color="auto" w:fill="FFFFFF"/>
        </w:rPr>
        <w:t>В личных кабинетах</w:t>
      </w:r>
      <w:proofErr w:type="gramEnd"/>
      <w:r w:rsidRPr="008F1676">
        <w:rPr>
          <w:rFonts w:ascii="Times New Roman" w:hAnsi="Times New Roman"/>
          <w:shd w:val="clear" w:color="auto" w:fill="FFFFFF"/>
        </w:rPr>
        <w:t xml:space="preserve"> обучающихся была представлена информация в формате современных цифровых инструментов обучения: </w:t>
      </w:r>
      <w:proofErr w:type="spellStart"/>
      <w:r w:rsidRPr="008F1676">
        <w:rPr>
          <w:rFonts w:ascii="Times New Roman" w:hAnsi="Times New Roman"/>
          <w:shd w:val="clear" w:color="auto" w:fill="FFFFFF"/>
        </w:rPr>
        <w:t>видеолекций</w:t>
      </w:r>
      <w:proofErr w:type="spellEnd"/>
      <w:r w:rsidRPr="008F1676">
        <w:rPr>
          <w:rFonts w:ascii="Times New Roman" w:hAnsi="Times New Roman"/>
          <w:shd w:val="clear" w:color="auto" w:fill="FFFFFF"/>
        </w:rPr>
        <w:t>, автоматизированных тестов, выполненных с учетом требований универсального дизайна. Обучающиеся, успешно освоившие образовательную программу, получили сертификат установленного образца. По итогам обучения прошел конкурсный отбор для очного участия в См</w:t>
      </w:r>
      <w:r>
        <w:rPr>
          <w:rFonts w:ascii="Times New Roman" w:hAnsi="Times New Roman"/>
          <w:shd w:val="clear" w:color="auto" w:fill="FFFFFF"/>
        </w:rPr>
        <w:t>ене, на него были приглашены 100 студентов</w:t>
      </w:r>
      <w:r w:rsidRPr="008F1676">
        <w:rPr>
          <w:rFonts w:ascii="Times New Roman" w:hAnsi="Times New Roman"/>
          <w:shd w:val="clear" w:color="auto" w:fill="FFFFFF"/>
        </w:rPr>
        <w:t xml:space="preserve">. </w:t>
      </w:r>
      <w:r w:rsidRPr="008F1676">
        <w:rPr>
          <w:rFonts w:ascii="Times New Roman" w:eastAsiaTheme="minorHAnsi" w:hAnsi="Times New Roman"/>
          <w:lang w:eastAsia="en-US"/>
        </w:rPr>
        <w:t>На очный этап от вузов</w:t>
      </w:r>
      <w:r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lang w:eastAsia="en-US"/>
        </w:rPr>
        <w:t>Минспорта</w:t>
      </w:r>
      <w:proofErr w:type="spellEnd"/>
      <w:r>
        <w:rPr>
          <w:rFonts w:ascii="Times New Roman" w:eastAsiaTheme="minorHAnsi" w:hAnsi="Times New Roman"/>
          <w:lang w:eastAsia="en-US"/>
        </w:rPr>
        <w:t xml:space="preserve"> РФ были приглашены: 2</w:t>
      </w:r>
      <w:r w:rsidRPr="008F1676">
        <w:rPr>
          <w:rFonts w:ascii="Times New Roman" w:eastAsiaTheme="minorHAnsi" w:hAnsi="Times New Roman"/>
          <w:lang w:eastAsia="en-US"/>
        </w:rPr>
        <w:t xml:space="preserve"> студента РУС «ГЦОЛИФК», </w:t>
      </w:r>
      <w:r>
        <w:rPr>
          <w:rFonts w:ascii="Times New Roman" w:eastAsiaTheme="minorHAnsi" w:hAnsi="Times New Roman"/>
          <w:lang w:eastAsia="en-US"/>
        </w:rPr>
        <w:t xml:space="preserve">2 </w:t>
      </w:r>
      <w:proofErr w:type="gramStart"/>
      <w:r>
        <w:rPr>
          <w:rFonts w:ascii="Times New Roman" w:eastAsiaTheme="minorHAnsi" w:hAnsi="Times New Roman"/>
          <w:lang w:eastAsia="en-US"/>
        </w:rPr>
        <w:t xml:space="preserve">студента </w:t>
      </w:r>
      <w:r w:rsidRPr="008F1676">
        <w:rPr>
          <w:rFonts w:ascii="Times New Roman" w:eastAsiaTheme="minorHAnsi" w:hAnsi="Times New Roman"/>
          <w:lang w:eastAsia="en-US"/>
        </w:rPr>
        <w:t xml:space="preserve"> от</w:t>
      </w:r>
      <w:proofErr w:type="gramEnd"/>
      <w:r w:rsidRPr="008F1676"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 w:rsidRPr="008F1676">
        <w:rPr>
          <w:rFonts w:ascii="Times New Roman" w:eastAsiaTheme="minorHAnsi" w:hAnsi="Times New Roman"/>
          <w:lang w:eastAsia="en-US"/>
        </w:rPr>
        <w:t>УралГУФК</w:t>
      </w:r>
      <w:proofErr w:type="spellEnd"/>
      <w:r w:rsidRPr="008F1676">
        <w:rPr>
          <w:rFonts w:ascii="Times New Roman" w:eastAsiaTheme="minorHAnsi" w:hAnsi="Times New Roman"/>
          <w:lang w:eastAsia="en-US"/>
        </w:rPr>
        <w:t xml:space="preserve"> и </w:t>
      </w:r>
      <w:r>
        <w:rPr>
          <w:rFonts w:ascii="Times New Roman" w:eastAsiaTheme="minorHAnsi" w:hAnsi="Times New Roman"/>
          <w:lang w:eastAsia="en-US"/>
        </w:rPr>
        <w:t xml:space="preserve"> по одному студенту  от ВГАФК и СГУС.</w:t>
      </w:r>
      <w:r w:rsidRPr="008F1676">
        <w:rPr>
          <w:rFonts w:ascii="Times New Roman" w:eastAsiaTheme="minorHAnsi" w:hAnsi="Times New Roman"/>
          <w:lang w:eastAsia="en-US"/>
        </w:rPr>
        <w:t xml:space="preserve"> </w:t>
      </w:r>
    </w:p>
    <w:p w:rsidR="00376C9E" w:rsidRDefault="00376C9E" w:rsidP="00376C9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color w:val="000000"/>
          <w:shd w:val="clear" w:color="auto" w:fill="FFFFFF"/>
        </w:rPr>
        <w:t xml:space="preserve">Основной этап смены проходил с 18 по 22 сентября 2023 года на базе отдыха </w:t>
      </w:r>
      <w:r>
        <w:rPr>
          <w:color w:val="000000"/>
          <w:shd w:val="clear" w:color="auto" w:fill="FFFFFF"/>
        </w:rPr>
        <w:lastRenderedPageBreak/>
        <w:t xml:space="preserve">«Сосновка» </w:t>
      </w:r>
      <w:proofErr w:type="spellStart"/>
      <w:r>
        <w:rPr>
          <w:color w:val="000000"/>
          <w:shd w:val="clear" w:color="auto" w:fill="FFFFFF"/>
        </w:rPr>
        <w:t>Кадуйского</w:t>
      </w:r>
      <w:proofErr w:type="spellEnd"/>
      <w:r>
        <w:rPr>
          <w:color w:val="000000"/>
          <w:shd w:val="clear" w:color="auto" w:fill="FFFFFF"/>
        </w:rPr>
        <w:t xml:space="preserve"> района Вологодской области, </w:t>
      </w:r>
      <w:r w:rsidRPr="008F1676">
        <w:rPr>
          <w:shd w:val="clear" w:color="auto" w:fill="FFFFFF"/>
        </w:rPr>
        <w:t xml:space="preserve">задача которого была подготовить авангардный </w:t>
      </w:r>
      <w:r>
        <w:rPr>
          <w:shd w:val="clear" w:color="auto" w:fill="FFFFFF"/>
        </w:rPr>
        <w:t>инклюзивный волонтерский корпус</w:t>
      </w:r>
      <w:r>
        <w:rPr>
          <w:color w:val="000000"/>
          <w:shd w:val="clear" w:color="auto" w:fill="FFFFFF"/>
        </w:rPr>
        <w:t xml:space="preserve">. </w:t>
      </w:r>
      <w:r>
        <w:rPr>
          <w:color w:val="000000"/>
        </w:rPr>
        <w:t>Участникам</w:t>
      </w:r>
      <w:r w:rsidRPr="00B57680">
        <w:rPr>
          <w:color w:val="000000"/>
        </w:rPr>
        <w:t xml:space="preserve"> очного этапа Смены </w:t>
      </w:r>
      <w:r>
        <w:rPr>
          <w:color w:val="000000"/>
        </w:rPr>
        <w:t>была</w:t>
      </w:r>
      <w:r w:rsidRPr="00B57680">
        <w:rPr>
          <w:color w:val="000000"/>
        </w:rPr>
        <w:t xml:space="preserve"> предложена интерактивная программа от профессиональных тренеров и экспертов в области мотивационных и социально-психологических тренингов, тренингов по инклюзивной культуре и инклюзивному туризму. По завершению Смены участники </w:t>
      </w:r>
      <w:r>
        <w:rPr>
          <w:color w:val="000000"/>
        </w:rPr>
        <w:t xml:space="preserve">будут </w:t>
      </w:r>
      <w:r w:rsidRPr="00B57680">
        <w:rPr>
          <w:color w:val="000000"/>
        </w:rPr>
        <w:t xml:space="preserve">развивать инклюзивные молодежные инициативы в сфере инклюзивного </w:t>
      </w:r>
      <w:proofErr w:type="spellStart"/>
      <w:r w:rsidRPr="00B57680">
        <w:rPr>
          <w:color w:val="000000"/>
        </w:rPr>
        <w:t>волонтёрства</w:t>
      </w:r>
      <w:proofErr w:type="spellEnd"/>
      <w:r w:rsidRPr="00B57680">
        <w:rPr>
          <w:color w:val="000000"/>
        </w:rPr>
        <w:t xml:space="preserve"> и инклюзивного туризма в своих вузах.</w:t>
      </w:r>
    </w:p>
    <w:p w:rsidR="00376C9E" w:rsidRDefault="00376C9E" w:rsidP="00376C9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shd w:val="clear" w:color="auto" w:fill="FFFFFF"/>
        </w:rPr>
        <w:t>В работе Смены приняли</w:t>
      </w:r>
      <w:r w:rsidRPr="00D93955">
        <w:rPr>
          <w:shd w:val="clear" w:color="auto" w:fill="FFFFFF"/>
        </w:rPr>
        <w:t xml:space="preserve"> экспертное участие сотрудники Ресурсного учебно-методического центра по обучению лиц с инвалидностью и ОВЗ </w:t>
      </w:r>
      <w:proofErr w:type="spellStart"/>
      <w:r>
        <w:rPr>
          <w:rStyle w:val="a4"/>
          <w:shd w:val="clear" w:color="auto" w:fill="FFFFFF"/>
        </w:rPr>
        <w:t>Г.И.</w:t>
      </w:r>
      <w:r w:rsidRPr="00D93955">
        <w:rPr>
          <w:rStyle w:val="a4"/>
          <w:shd w:val="clear" w:color="auto" w:fill="FFFFFF"/>
        </w:rPr>
        <w:t>Дежнева</w:t>
      </w:r>
      <w:proofErr w:type="spellEnd"/>
      <w:r w:rsidRPr="00D93955">
        <w:rPr>
          <w:b/>
          <w:shd w:val="clear" w:color="auto" w:fill="FFFFFF"/>
        </w:rPr>
        <w:t> </w:t>
      </w:r>
      <w:r w:rsidRPr="00D93955">
        <w:rPr>
          <w:shd w:val="clear" w:color="auto" w:fill="FFFFFF"/>
        </w:rPr>
        <w:t>и</w:t>
      </w:r>
      <w:r w:rsidRPr="00D93955">
        <w:rPr>
          <w:b/>
          <w:shd w:val="clear" w:color="auto" w:fill="FFFFFF"/>
        </w:rPr>
        <w:t> </w:t>
      </w:r>
      <w:r>
        <w:rPr>
          <w:rStyle w:val="a4"/>
          <w:shd w:val="clear" w:color="auto" w:fill="FFFFFF"/>
        </w:rPr>
        <w:t>М.В.</w:t>
      </w:r>
      <w:r w:rsidRPr="00D93955">
        <w:rPr>
          <w:rStyle w:val="a4"/>
          <w:shd w:val="clear" w:color="auto" w:fill="FFFFFF"/>
        </w:rPr>
        <w:t xml:space="preserve"> Синицкая</w:t>
      </w:r>
      <w:r w:rsidRPr="00D93955">
        <w:rPr>
          <w:b/>
          <w:shd w:val="clear" w:color="auto" w:fill="FFFFFF"/>
        </w:rPr>
        <w:t xml:space="preserve">, </w:t>
      </w:r>
      <w:r w:rsidRPr="00D93955">
        <w:rPr>
          <w:shd w:val="clear" w:color="auto" w:fill="FFFFFF"/>
        </w:rPr>
        <w:t>а в панельной сессии Смены — директор РУМЦ</w:t>
      </w:r>
      <w:r w:rsidRPr="00D93955">
        <w:rPr>
          <w:b/>
          <w:shd w:val="clear" w:color="auto" w:fill="FFFFFF"/>
        </w:rPr>
        <w:t> </w:t>
      </w:r>
      <w:r>
        <w:rPr>
          <w:rStyle w:val="a4"/>
          <w:shd w:val="clear" w:color="auto" w:fill="FFFFFF"/>
        </w:rPr>
        <w:t>М.С. Дежнё</w:t>
      </w:r>
      <w:r w:rsidRPr="00D93955">
        <w:rPr>
          <w:rStyle w:val="a4"/>
          <w:shd w:val="clear" w:color="auto" w:fill="FFFFFF"/>
        </w:rPr>
        <w:t>в</w:t>
      </w:r>
      <w:r w:rsidRPr="00D93955">
        <w:rPr>
          <w:b/>
          <w:shd w:val="clear" w:color="auto" w:fill="FFFFFF"/>
        </w:rPr>
        <w:t>.</w:t>
      </w:r>
      <w:r w:rsidRPr="00D9395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Сотрудники </w:t>
      </w:r>
      <w:r w:rsidRPr="00D93955">
        <w:rPr>
          <w:shd w:val="clear" w:color="auto" w:fill="FFFFFF"/>
        </w:rPr>
        <w:t xml:space="preserve">РУМЦ </w:t>
      </w:r>
      <w:r>
        <w:rPr>
          <w:shd w:val="clear" w:color="auto" w:fill="FFFFFF"/>
        </w:rPr>
        <w:t>посещали</w:t>
      </w:r>
      <w:r w:rsidRPr="008F1676">
        <w:rPr>
          <w:shd w:val="clear" w:color="auto" w:fill="FFFFFF"/>
        </w:rPr>
        <w:t xml:space="preserve"> образовательные программы, тренинги,</w:t>
      </w:r>
      <w:r>
        <w:rPr>
          <w:shd w:val="clear" w:color="auto" w:fill="FFFFFF"/>
        </w:rPr>
        <w:t xml:space="preserve"> проектные сессии, </w:t>
      </w:r>
      <w:r w:rsidRPr="008F1676">
        <w:rPr>
          <w:shd w:val="clear" w:color="auto" w:fill="FFFFFF"/>
        </w:rPr>
        <w:t xml:space="preserve">а также инклюзивные туристические маршруты в </w:t>
      </w:r>
      <w:r>
        <w:rPr>
          <w:shd w:val="clear" w:color="auto" w:fill="FFFFFF"/>
        </w:rPr>
        <w:t>городе Череповце</w:t>
      </w:r>
      <w:r w:rsidRPr="008F1676">
        <w:rPr>
          <w:shd w:val="clear" w:color="auto" w:fill="FFFFFF"/>
        </w:rPr>
        <w:t>.</w:t>
      </w:r>
    </w:p>
    <w:p w:rsidR="00376C9E" w:rsidRPr="00564AAA" w:rsidRDefault="00376C9E" w:rsidP="00376C9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8F1676">
        <w:rPr>
          <w:shd w:val="clear" w:color="auto" w:fill="FFFFFF"/>
        </w:rPr>
        <w:t>По завершению Смены участники получили серт</w:t>
      </w:r>
      <w:r>
        <w:rPr>
          <w:shd w:val="clear" w:color="auto" w:fill="FFFFFF"/>
        </w:rPr>
        <w:t>ификаты волонтеров-наставников.</w:t>
      </w:r>
    </w:p>
    <w:p w:rsidR="00376C9E" w:rsidRDefault="00376C9E" w:rsidP="00376C9E">
      <w:pPr>
        <w:spacing w:line="360" w:lineRule="auto"/>
        <w:ind w:firstLine="567"/>
        <w:rPr>
          <w:rFonts w:ascii="Times New Roman" w:hAnsi="Times New Roman"/>
          <w:shd w:val="clear" w:color="auto" w:fill="FFFFFF"/>
        </w:rPr>
      </w:pPr>
      <w:r w:rsidRPr="008F1676">
        <w:rPr>
          <w:rFonts w:ascii="Times New Roman" w:hAnsi="Times New Roman"/>
          <w:shd w:val="clear" w:color="auto" w:fill="FFFFFF"/>
        </w:rPr>
        <w:t>В рамках проектной сессии Смены были рассмотрены актуальные вопросы молодежной политики в области развития инк</w:t>
      </w:r>
      <w:r>
        <w:rPr>
          <w:rFonts w:ascii="Times New Roman" w:hAnsi="Times New Roman"/>
          <w:shd w:val="clear" w:color="auto" w:fill="FFFFFF"/>
        </w:rPr>
        <w:t>люзивной культуры студенчества.</w:t>
      </w:r>
    </w:p>
    <w:p w:rsidR="00376C9E" w:rsidRDefault="00376C9E" w:rsidP="00376C9E">
      <w:pPr>
        <w:spacing w:line="360" w:lineRule="auto"/>
        <w:ind w:firstLine="567"/>
        <w:rPr>
          <w:rFonts w:ascii="Times New Roman" w:hAnsi="Times New Roman"/>
          <w:shd w:val="clear" w:color="auto" w:fill="FFFFFF"/>
        </w:rPr>
      </w:pPr>
      <w:r w:rsidRPr="008F1676">
        <w:rPr>
          <w:rFonts w:ascii="Times New Roman" w:hAnsi="Times New Roman"/>
          <w:shd w:val="clear" w:color="auto" w:fill="FFFFFF"/>
        </w:rPr>
        <w:t xml:space="preserve">Ресурсный учебно-методический центр РУС «ГЦОЛИФК» </w:t>
      </w:r>
      <w:r>
        <w:rPr>
          <w:rFonts w:ascii="Times New Roman" w:hAnsi="Times New Roman"/>
          <w:shd w:val="clear" w:color="auto" w:fill="FFFFFF"/>
        </w:rPr>
        <w:t xml:space="preserve">продолжил формировать </w:t>
      </w:r>
      <w:r w:rsidRPr="008F1676">
        <w:rPr>
          <w:rFonts w:ascii="Times New Roman" w:hAnsi="Times New Roman"/>
          <w:shd w:val="clear" w:color="auto" w:fill="FFFFFF"/>
        </w:rPr>
        <w:t xml:space="preserve">из числа студентов </w:t>
      </w:r>
      <w:r>
        <w:rPr>
          <w:rFonts w:ascii="Times New Roman" w:hAnsi="Times New Roman"/>
          <w:shd w:val="clear" w:color="auto" w:fill="FFFFFF"/>
        </w:rPr>
        <w:t>инклюзивный волонтерский центр</w:t>
      </w:r>
      <w:r w:rsidRPr="008F1676">
        <w:rPr>
          <w:rFonts w:ascii="Times New Roman" w:hAnsi="Times New Roman"/>
          <w:shd w:val="clear" w:color="auto" w:fill="FFFFFF"/>
        </w:rPr>
        <w:t xml:space="preserve">. </w:t>
      </w:r>
      <w:r>
        <w:rPr>
          <w:rFonts w:ascii="Times New Roman" w:hAnsi="Times New Roman"/>
          <w:shd w:val="clear" w:color="auto" w:fill="FFFFFF"/>
        </w:rPr>
        <w:t xml:space="preserve"> В 2023 году прошли мероприятия с участием студентов инклюзивного волонтерского центра.</w:t>
      </w:r>
    </w:p>
    <w:p w:rsidR="00A507B9" w:rsidRDefault="00A507B9">
      <w:bookmarkStart w:id="0" w:name="_GoBack"/>
      <w:bookmarkEnd w:id="0"/>
    </w:p>
    <w:sectPr w:rsidR="00A5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CE"/>
    <w:rsid w:val="00376C9E"/>
    <w:rsid w:val="00547ECE"/>
    <w:rsid w:val="00A5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3BC8B-65EB-44AC-B457-37137948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C9E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76C9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Strong"/>
    <w:basedOn w:val="a0"/>
    <w:uiPriority w:val="22"/>
    <w:qFormat/>
    <w:rsid w:val="00376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Ресурсный учебно-методический центр</dc:creator>
  <cp:keywords/>
  <dc:description/>
  <cp:lastModifiedBy>Ресурсный учебно-методический центр</cp:lastModifiedBy>
  <cp:revision>2</cp:revision>
  <dcterms:created xsi:type="dcterms:W3CDTF">2023-11-22T11:32:00Z</dcterms:created>
  <dcterms:modified xsi:type="dcterms:W3CDTF">2023-11-22T11:33:00Z</dcterms:modified>
</cp:coreProperties>
</file>